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644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コンサーティーナ「バスターリ</w:t>
      </w:r>
      <w:r>
        <w:rPr>
          <w:rFonts w:cs="Times New Roman"/>
        </w:rPr>
        <w:t xml:space="preserve"> W-40-M</w:t>
      </w:r>
      <w:r>
        <w:rPr>
          <w:rFonts w:hint="eastAsia"/>
        </w:rPr>
        <w:t>」のボタン鍵盤配列表。西塚式音高表記「ドデレリ」による。</w:t>
      </w:r>
    </w:p>
    <w:p w:rsidR="00000000" w:rsidRDefault="009E644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ピアノの黒鍵にあたる音は、便宜的にひらがなで表記。各ボタン脇の音名の、上は「押す」、下は「引</w:t>
      </w:r>
      <w:r>
        <w:rPr>
          <w:rFonts w:hint="eastAsia"/>
        </w:rPr>
        <w:t>く」。</w:t>
      </w:r>
    </w:p>
    <w:p w:rsidR="009E644B" w:rsidRDefault="00D477EE">
      <w:pPr>
        <w:adjustRightInd/>
        <w:rPr>
          <w:rFonts w:ascii="ＭＳ 明朝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45pt;margin-top:250.2pt;width:291pt;height:136.7pt;z-index:2;mso-wrap-distance-left:3.8mm;mso-wrap-distance-top:0;mso-wrap-distance-right:3.8mm;mso-wrap-distance-bottom:0;mso-position-horizontal-relative:margin;mso-position-vertical-relative:text" o:allowincell="f">
            <v:imagedata r:id="rId6" o:title="dodereri"/>
            <o:lock v:ext="edit" aspectratio="f"/>
            <w10:wrap type="square" anchorx="margin"/>
          </v:shape>
        </w:pict>
      </w:r>
      <w:r w:rsidR="009E644B">
        <w:rPr>
          <w:noProof/>
        </w:rPr>
        <w:pict>
          <v:shape id="_x0000_s1026" type="#_x0000_t75" style="position:absolute;left:0;text-align:left;margin-left:0;margin-top:13.8pt;width:671.8pt;height:379.9pt;z-index:1;mso-wrap-distance-left:3.8mm;mso-wrap-distance-top:0;mso-wrap-distance-right:3.8mm;mso-wrap-distance-bottom:0;mso-position-horizontal-relative:margin;mso-position-vertical-relative:text" o:allowincell="f" o:bullet="t">
            <v:imagedata r:id="rId7" o:title="ドデレリ白黒原稿201609017" cropright="-5f"/>
            <o:lock v:ext="edit" aspectratio="f"/>
            <w10:wrap type="square" anchorx="margin"/>
          </v:shape>
        </w:pict>
      </w:r>
      <w:r w:rsidR="009E644B">
        <w:rPr>
          <w:rFonts w:hint="eastAsia"/>
        </w:rPr>
        <w:t xml:space="preserve">　</w:t>
      </w:r>
      <w:r w:rsidR="009E644B">
        <w:rPr>
          <w:rFonts w:cs="Times New Roman"/>
        </w:rPr>
        <w:t>2016</w:t>
      </w:r>
      <w:r w:rsidR="009E644B">
        <w:rPr>
          <w:rFonts w:hint="eastAsia"/>
        </w:rPr>
        <w:t>年</w:t>
      </w:r>
      <w:r w:rsidR="009E644B">
        <w:rPr>
          <w:rFonts w:cs="Times New Roman"/>
        </w:rPr>
        <w:t>9</w:t>
      </w:r>
      <w:r w:rsidR="009E644B">
        <w:rPr>
          <w:rFonts w:hint="eastAsia"/>
        </w:rPr>
        <w:t>月</w:t>
      </w:r>
      <w:r w:rsidR="009E644B">
        <w:rPr>
          <w:rFonts w:cs="Times New Roman"/>
        </w:rPr>
        <w:t>17</w:t>
      </w:r>
      <w:r w:rsidR="009E644B">
        <w:rPr>
          <w:rFonts w:hint="eastAsia"/>
        </w:rPr>
        <w:t>日</w:t>
      </w:r>
      <w:r w:rsidR="009E644B">
        <w:rPr>
          <w:rFonts w:cs="Times New Roman"/>
        </w:rPr>
        <w:t xml:space="preserve"> </w:t>
      </w:r>
      <w:r w:rsidR="009E644B">
        <w:rPr>
          <w:rFonts w:hint="eastAsia"/>
        </w:rPr>
        <w:t>加藤徹</w:t>
      </w:r>
      <w:r w:rsidR="009E644B">
        <w:rPr>
          <w:rFonts w:cs="Times New Roman"/>
        </w:rPr>
        <w:t xml:space="preserve"> </w:t>
      </w:r>
      <w:r w:rsidR="009E644B">
        <w:rPr>
          <w:rFonts w:hint="eastAsia"/>
        </w:rPr>
        <w:t xml:space="preserve">作成　</w:t>
      </w:r>
      <w:r w:rsidR="009E644B">
        <w:rPr>
          <w:rFonts w:cs="Times New Roman"/>
        </w:rPr>
        <w:t xml:space="preserve">http://www.geocities.jp/cato1963/acco-concertina.html </w:t>
      </w:r>
      <w:r w:rsidR="009E644B">
        <w:rPr>
          <w:rFonts w:hint="eastAsia"/>
        </w:rPr>
        <w:t>参</w:t>
      </w:r>
      <w:bookmarkStart w:id="0" w:name="_GoBack"/>
      <w:bookmarkEnd w:id="0"/>
      <w:r w:rsidR="009E644B">
        <w:rPr>
          <w:rFonts w:hint="eastAsia"/>
        </w:rPr>
        <w:t>照</w:t>
      </w:r>
    </w:p>
    <w:sectPr w:rsidR="009E644B">
      <w:footerReference w:type="default" r:id="rId8"/>
      <w:type w:val="continuous"/>
      <w:pgSz w:w="16838" w:h="11906" w:orient="landscape"/>
      <w:pgMar w:top="1700" w:right="1700" w:bottom="1700" w:left="1700" w:header="720" w:footer="720" w:gutter="0"/>
      <w:pgNumType w:start="1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4B" w:rsidRDefault="009E644B">
      <w:r>
        <w:separator/>
      </w:r>
    </w:p>
  </w:endnote>
  <w:endnote w:type="continuationSeparator" w:id="0">
    <w:p w:rsidR="009E644B" w:rsidRDefault="009E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644B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477E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4B" w:rsidRDefault="009E64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644B" w:rsidRDefault="009E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hyphenationZone w:val="0"/>
  <w:drawingGridHorizontalSpacing w:val="1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7EE"/>
    <w:rsid w:val="009E644B"/>
    <w:rsid w:val="00D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Toru</dc:creator>
  <cp:lastModifiedBy>加藤徹</cp:lastModifiedBy>
  <cp:revision>2</cp:revision>
  <dcterms:created xsi:type="dcterms:W3CDTF">2016-09-17T13:22:00Z</dcterms:created>
  <dcterms:modified xsi:type="dcterms:W3CDTF">2016-09-17T13:22:00Z</dcterms:modified>
</cp:coreProperties>
</file>